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43" w:rsidRDefault="0025735D" w:rsidP="00B51571">
      <w:pPr>
        <w:shd w:val="clear" w:color="auto" w:fill="E5B8B7" w:themeFill="accent2" w:themeFillTint="66"/>
        <w:rPr>
          <w:rFonts w:ascii="Gill Sans Ultra Bold" w:hAnsi="Gill Sans Ultra Bold"/>
        </w:rPr>
      </w:pPr>
      <w:r w:rsidRPr="0025735D">
        <w:rPr>
          <w:rFonts w:ascii="Gill Sans Ultra Bold" w:hAnsi="Gill Sans Ultra Bold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7ED1A2" wp14:editId="7A3D2AD6">
            <wp:simplePos x="0" y="0"/>
            <wp:positionH relativeFrom="margin">
              <wp:posOffset>1209040</wp:posOffset>
            </wp:positionH>
            <wp:positionV relativeFrom="margin">
              <wp:posOffset>-906780</wp:posOffset>
            </wp:positionV>
            <wp:extent cx="3302000" cy="982980"/>
            <wp:effectExtent l="0" t="0" r="0" b="7620"/>
            <wp:wrapNone/>
            <wp:docPr id="2" name="Obrázek 2" descr="plakat_A3_vys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A3_vys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18E" w:rsidRPr="0025735D">
        <w:rPr>
          <w:rFonts w:ascii="Gill Sans Ultra Bold" w:hAnsi="Gill Sans Ultra Bold"/>
        </w:rPr>
        <w:t xml:space="preserve">                  </w:t>
      </w:r>
    </w:p>
    <w:p w:rsidR="00E90343" w:rsidRDefault="00E90343" w:rsidP="00B51571">
      <w:pPr>
        <w:shd w:val="clear" w:color="auto" w:fill="E5B8B7" w:themeFill="accent2" w:themeFillTint="66"/>
        <w:rPr>
          <w:rFonts w:ascii="Gill Sans Ultra Bold" w:hAnsi="Gill Sans Ultra Bold"/>
        </w:rPr>
      </w:pPr>
    </w:p>
    <w:p w:rsidR="0025735D" w:rsidRDefault="00AA218E" w:rsidP="00B51571">
      <w:pPr>
        <w:shd w:val="clear" w:color="auto" w:fill="E5B8B7" w:themeFill="accent2" w:themeFillTint="66"/>
        <w:rPr>
          <w:rFonts w:ascii="Gill Sans Ultra Bold" w:hAnsi="Gill Sans Ultra Bold"/>
        </w:rPr>
      </w:pPr>
      <w:r w:rsidRPr="0025735D">
        <w:rPr>
          <w:rFonts w:ascii="Gill Sans Ultra Bold" w:hAnsi="Gill Sans Ultra Bold"/>
        </w:rPr>
        <w:t xml:space="preserve">        </w:t>
      </w:r>
      <w:r w:rsidR="00B51571" w:rsidRPr="0025735D">
        <w:rPr>
          <w:rFonts w:ascii="Gill Sans Ultra Bold" w:hAnsi="Gill Sans Ultra Bold"/>
        </w:rPr>
        <w:t xml:space="preserve">     </w:t>
      </w:r>
      <w:r w:rsidR="0025735D" w:rsidRPr="0025735D">
        <w:rPr>
          <w:rFonts w:ascii="Gill Sans Ultra Bold" w:hAnsi="Gill Sans Ultra Bold"/>
        </w:rPr>
        <w:t xml:space="preserve">   </w:t>
      </w:r>
    </w:p>
    <w:p w:rsidR="00E0081F" w:rsidRPr="0025735D" w:rsidRDefault="0025735D" w:rsidP="00B51571">
      <w:pPr>
        <w:shd w:val="clear" w:color="auto" w:fill="E5B8B7" w:themeFill="accent2" w:themeFillTint="66"/>
        <w:rPr>
          <w:rFonts w:ascii="Gill Sans Ultra Bold" w:hAnsi="Gill Sans Ultra Bold"/>
        </w:rPr>
      </w:pPr>
      <w:r>
        <w:rPr>
          <w:rFonts w:ascii="Gill Sans Ultra Bold" w:hAnsi="Gill Sans Ultra Bold"/>
        </w:rPr>
        <w:t xml:space="preserve">                                    </w:t>
      </w:r>
      <w:r w:rsidR="00AA218E" w:rsidRPr="0025735D">
        <w:rPr>
          <w:rFonts w:ascii="Gill Sans Ultra Bold" w:hAnsi="Gill Sans Ultra Bold"/>
        </w:rPr>
        <w:t xml:space="preserve"> v</w:t>
      </w:r>
      <w:r w:rsidR="00E0081F" w:rsidRPr="0025735D">
        <w:rPr>
          <w:rFonts w:ascii="Gill Sans Ultra Bold" w:hAnsi="Gill Sans Ultra Bold"/>
        </w:rPr>
        <w:t>e spolupráci s KDK SKIP</w:t>
      </w:r>
    </w:p>
    <w:p w:rsidR="0025735D" w:rsidRPr="0025735D" w:rsidRDefault="0025735D" w:rsidP="00B51571">
      <w:pPr>
        <w:shd w:val="clear" w:color="auto" w:fill="E5B8B7" w:themeFill="accent2" w:themeFillTint="66"/>
        <w:rPr>
          <w:rFonts w:ascii="Gill Sans Ultra Bold" w:hAnsi="Gill Sans Ultra Bold"/>
        </w:rPr>
      </w:pPr>
      <w:r w:rsidRPr="0025735D">
        <w:rPr>
          <w:rFonts w:ascii="Gill Sans Ultra Bold" w:hAnsi="Gill Sans Ultra Bold"/>
        </w:rPr>
        <w:t xml:space="preserve">                                               </w:t>
      </w:r>
      <w:r>
        <w:rPr>
          <w:rFonts w:ascii="Gill Sans Ultra Bold" w:hAnsi="Gill Sans Ultra Bold"/>
        </w:rPr>
        <w:t xml:space="preserve">  </w:t>
      </w:r>
      <w:r w:rsidRPr="0025735D">
        <w:rPr>
          <w:rFonts w:ascii="Gill Sans Ultra Bold" w:hAnsi="Gill Sans Ultra Bold"/>
        </w:rPr>
        <w:t>vyhlašuje:</w:t>
      </w:r>
    </w:p>
    <w:p w:rsidR="00E0081F" w:rsidRPr="0025735D" w:rsidRDefault="00AA218E" w:rsidP="00B51571">
      <w:pPr>
        <w:pStyle w:val="standard"/>
        <w:shd w:val="clear" w:color="auto" w:fill="E5B8B7" w:themeFill="accent2" w:themeFillTint="66"/>
        <w:rPr>
          <w:rFonts w:ascii="Gill Sans Ultra Bold" w:hAnsi="Gill Sans Ultra Bold"/>
        </w:rPr>
      </w:pPr>
      <w:r w:rsidRPr="0025735D">
        <w:rPr>
          <w:rFonts w:ascii="Gill Sans Ultra Bold" w:hAnsi="Gill Sans Ultra Bold"/>
        </w:rPr>
        <w:t xml:space="preserve">    Výtvarnou a literární soutěž pro děti a mládež </w:t>
      </w:r>
      <w:r w:rsidR="00E0081F" w:rsidRPr="0025735D">
        <w:rPr>
          <w:rFonts w:ascii="Gill Sans Ultra Bold" w:hAnsi="Gill Sans Ultra Bold"/>
        </w:rPr>
        <w:t>do 16 let</w:t>
      </w:r>
    </w:p>
    <w:p w:rsidR="00E0081F" w:rsidRPr="0025735D" w:rsidRDefault="00AA218E" w:rsidP="00B51571">
      <w:pPr>
        <w:shd w:val="clear" w:color="auto" w:fill="E5B8B7" w:themeFill="accent2" w:themeFillTint="66"/>
        <w:rPr>
          <w:rFonts w:ascii="Gill Sans Ultra Bold" w:hAnsi="Gill Sans Ultra Bold"/>
        </w:rPr>
      </w:pPr>
      <w:r w:rsidRPr="0025735D">
        <w:rPr>
          <w:rFonts w:ascii="Gill Sans Ultra Bold" w:hAnsi="Gill Sans Ultra Bold"/>
        </w:rPr>
        <w:t xml:space="preserve">                                          </w:t>
      </w:r>
      <w:r w:rsidR="0025735D">
        <w:rPr>
          <w:rFonts w:ascii="Gill Sans Ultra Bold" w:hAnsi="Gill Sans Ultra Bold"/>
        </w:rPr>
        <w:t xml:space="preserve">      </w:t>
      </w:r>
      <w:r w:rsidR="00E0081F" w:rsidRPr="0025735D">
        <w:rPr>
          <w:rFonts w:ascii="Gill Sans Ultra Bold" w:hAnsi="Gill Sans Ultra Bold"/>
        </w:rPr>
        <w:t>11. ročník</w:t>
      </w:r>
    </w:p>
    <w:p w:rsidR="00E0081F" w:rsidRPr="0025735D" w:rsidRDefault="00AA218E" w:rsidP="00B51571">
      <w:pPr>
        <w:shd w:val="clear" w:color="auto" w:fill="E5B8B7" w:themeFill="accent2" w:themeFillTint="66"/>
        <w:rPr>
          <w:rFonts w:ascii="Gill Sans Ultra Bold" w:hAnsi="Gill Sans Ultra Bold"/>
        </w:rPr>
      </w:pPr>
      <w:r w:rsidRPr="0025735D">
        <w:rPr>
          <w:rFonts w:ascii="Gill Sans Ultra Bold" w:hAnsi="Gill Sans Ultra Bold"/>
        </w:rPr>
        <w:t xml:space="preserve">                                    </w:t>
      </w:r>
      <w:r w:rsidR="0025735D">
        <w:rPr>
          <w:rFonts w:ascii="Gill Sans Ultra Bold" w:hAnsi="Gill Sans Ultra Bold"/>
        </w:rPr>
        <w:t xml:space="preserve">        </w:t>
      </w:r>
      <w:r w:rsidRPr="0025735D">
        <w:rPr>
          <w:rFonts w:ascii="Gill Sans Ultra Bold" w:hAnsi="Gill Sans Ultra Bold"/>
        </w:rPr>
        <w:t xml:space="preserve"> </w:t>
      </w:r>
      <w:r w:rsidR="00E0081F" w:rsidRPr="0025735D">
        <w:rPr>
          <w:rFonts w:ascii="Gill Sans Ultra Bold" w:hAnsi="Gill Sans Ultra Bold"/>
        </w:rPr>
        <w:t>Kde končí svět</w:t>
      </w:r>
    </w:p>
    <w:p w:rsidR="00E0081F" w:rsidRPr="0025735D" w:rsidRDefault="00AA218E" w:rsidP="00B51571">
      <w:pPr>
        <w:shd w:val="clear" w:color="auto" w:fill="E5B8B7" w:themeFill="accent2" w:themeFillTint="66"/>
        <w:rPr>
          <w:rFonts w:ascii="Gill Sans Ultra Bold" w:hAnsi="Gill Sans Ultra Bold"/>
        </w:rPr>
      </w:pPr>
      <w:r w:rsidRPr="0025735D">
        <w:rPr>
          <w:rFonts w:ascii="Gill Sans Ultra Bold" w:hAnsi="Gill Sans Ultra Bold"/>
        </w:rPr>
        <w:t>„</w:t>
      </w:r>
      <w:r w:rsidR="00E0081F" w:rsidRPr="0025735D">
        <w:rPr>
          <w:rFonts w:ascii="Gill Sans Ultra Bold" w:hAnsi="Gill Sans Ultra Bold"/>
        </w:rPr>
        <w:t>Já jsem Tvůj člověk</w:t>
      </w:r>
      <w:r w:rsidRPr="0025735D">
        <w:rPr>
          <w:rFonts w:ascii="Gill Sans Ultra Bold" w:hAnsi="Gill Sans Ultra Bold"/>
        </w:rPr>
        <w:t xml:space="preserve"> – vztah mě- člověka k obyvatelům živočišné říše.“</w:t>
      </w:r>
    </w:p>
    <w:p w:rsidR="0025735D" w:rsidRDefault="0025735D" w:rsidP="00B51571">
      <w:pPr>
        <w:shd w:val="clear" w:color="auto" w:fill="E5B8B7" w:themeFill="accent2" w:themeFillTint="66"/>
        <w:rPr>
          <w:rFonts w:ascii="Gill Sans Ultra Bold" w:hAnsi="Gill Sans Ultra Bold"/>
        </w:rPr>
      </w:pPr>
      <w:r>
        <w:rPr>
          <w:rFonts w:ascii="Gill Sans Ultra Bold" w:hAnsi="Gill Sans Ultra Bold"/>
        </w:rPr>
        <w:t xml:space="preserve">       </w:t>
      </w:r>
      <w:r w:rsidR="00E0081F" w:rsidRPr="0025735D">
        <w:rPr>
          <w:rFonts w:ascii="Gill Sans Ultra Bold" w:hAnsi="Gill Sans Ultra Bold"/>
        </w:rPr>
        <w:t>„Kniha je most od zvířete k člověku.</w:t>
      </w:r>
      <w:r>
        <w:rPr>
          <w:rFonts w:ascii="Gill Sans Ultra Bold" w:hAnsi="Gill Sans Ultra Bold"/>
        </w:rPr>
        <w:t>“</w:t>
      </w:r>
    </w:p>
    <w:p w:rsidR="00E0081F" w:rsidRPr="0025735D" w:rsidRDefault="0025735D" w:rsidP="00B51571">
      <w:pPr>
        <w:shd w:val="clear" w:color="auto" w:fill="E5B8B7" w:themeFill="accent2" w:themeFillTint="66"/>
        <w:rPr>
          <w:rFonts w:ascii="Gill Sans Ultra Bold" w:hAnsi="Gill Sans Ultra Bold"/>
        </w:rPr>
      </w:pPr>
      <w:r>
        <w:rPr>
          <w:rFonts w:ascii="Gill Sans Ultra Bold" w:hAnsi="Gill Sans Ultra Bold"/>
        </w:rPr>
        <w:t xml:space="preserve">       „</w:t>
      </w:r>
      <w:r w:rsidR="00E0081F" w:rsidRPr="0025735D">
        <w:rPr>
          <w:rFonts w:ascii="Gill Sans Ultra Bold" w:hAnsi="Gill Sans Ultra Bold"/>
        </w:rPr>
        <w:t>Číst znamená polidšťovat se.“</w:t>
      </w:r>
      <w:r w:rsidR="00B95129">
        <w:rPr>
          <w:rFonts w:ascii="Gill Sans Ultra Bold" w:hAnsi="Gill Sans Ultra Bold"/>
        </w:rPr>
        <w:t xml:space="preserve"> </w:t>
      </w:r>
      <w:r w:rsidR="00E0081F" w:rsidRPr="0025735D">
        <w:rPr>
          <w:rFonts w:ascii="Gill Sans Ultra Bold" w:hAnsi="Gill Sans Ultra Bold"/>
        </w:rPr>
        <w:t>(Arnošt Lustig)</w:t>
      </w:r>
      <w:r w:rsidR="00B51571" w:rsidRPr="0025735D">
        <w:rPr>
          <w:rFonts w:ascii="Gill Sans Ultra Bold" w:hAnsi="Gill Sans Ultra Bold"/>
          <w:noProof/>
          <w:lang w:eastAsia="cs-CZ"/>
        </w:rPr>
        <w:t xml:space="preserve"> </w:t>
      </w:r>
      <w:r w:rsidR="00B51571" w:rsidRPr="0025735D">
        <w:rPr>
          <w:rFonts w:ascii="Gill Sans Ultra Bold" w:hAnsi="Gill Sans Ultra Bold"/>
          <w:noProof/>
          <w:lang w:eastAsia="cs-CZ"/>
        </w:rPr>
        <w:drawing>
          <wp:inline distT="0" distB="0" distL="0" distR="0" wp14:anchorId="17A13EAB" wp14:editId="1FEDE164">
            <wp:extent cx="5760720" cy="2007355"/>
            <wp:effectExtent l="0" t="0" r="0" b="0"/>
            <wp:docPr id="1" name="detail-preview" descr="Domácí mazlí&amp;ccaron;ek: Kterého si po&amp;rcaron;ídit? - Rodina a domov | Kaf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Domácí mazlí&amp;ccaron;ek: Kterého si po&amp;rcaron;ídit? - Rodina a domov | Kafe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81F" w:rsidRPr="0025735D" w:rsidRDefault="00B51571" w:rsidP="00B51571">
      <w:pPr>
        <w:shd w:val="clear" w:color="auto" w:fill="E5B8B7" w:themeFill="accent2" w:themeFillTint="66"/>
        <w:rPr>
          <w:rFonts w:ascii="Gill Sans Ultra Bold" w:hAnsi="Gill Sans Ultra Bold"/>
        </w:rPr>
      </w:pPr>
      <w:r w:rsidRPr="0025735D">
        <w:rPr>
          <w:rFonts w:ascii="Gill Sans Ultra Bold" w:hAnsi="Gill Sans Ultra Bold"/>
        </w:rPr>
        <w:t xml:space="preserve">                  </w:t>
      </w:r>
      <w:r w:rsidR="00E0081F" w:rsidRPr="0025735D">
        <w:rPr>
          <w:rFonts w:ascii="Gill Sans Ultra Bold" w:hAnsi="Gill Sans Ultra Bold"/>
        </w:rPr>
        <w:t>Všechny práce musí mít jednotnou hlavičku:</w:t>
      </w:r>
    </w:p>
    <w:p w:rsidR="00E0081F" w:rsidRDefault="00B51571" w:rsidP="00B51571">
      <w:pPr>
        <w:shd w:val="clear" w:color="auto" w:fill="E5B8B7" w:themeFill="accent2" w:themeFillTint="66"/>
        <w:rPr>
          <w:rFonts w:ascii="Gill Sans Ultra Bold" w:hAnsi="Gill Sans Ultra Bold"/>
        </w:rPr>
      </w:pPr>
      <w:r w:rsidRPr="0025735D">
        <w:rPr>
          <w:rFonts w:ascii="Gill Sans Ultra Bold" w:hAnsi="Gill Sans Ultra Bold"/>
        </w:rPr>
        <w:t xml:space="preserve">                 </w:t>
      </w:r>
      <w:r w:rsidR="0095560D">
        <w:rPr>
          <w:rFonts w:ascii="Gill Sans Ultra Bold" w:hAnsi="Gill Sans Ultra Bold"/>
        </w:rPr>
        <w:t xml:space="preserve"> </w:t>
      </w:r>
      <w:r w:rsidR="00E0081F" w:rsidRPr="0025735D">
        <w:rPr>
          <w:rFonts w:ascii="Gill Sans Ultra Bold" w:hAnsi="Gill Sans Ultra Bold"/>
        </w:rPr>
        <w:t>Jméno, příjmení, datum narození, škola</w:t>
      </w:r>
    </w:p>
    <w:p w:rsidR="00B14181" w:rsidRPr="0025735D" w:rsidRDefault="00B14181" w:rsidP="00B51571">
      <w:pPr>
        <w:shd w:val="clear" w:color="auto" w:fill="E5B8B7" w:themeFill="accent2" w:themeFillTint="66"/>
        <w:rPr>
          <w:rFonts w:ascii="Gill Sans Ultra Bold" w:hAnsi="Gill Sans Ultra Bold"/>
        </w:rPr>
      </w:pPr>
      <w:r>
        <w:rPr>
          <w:rFonts w:ascii="Gill Sans Ultra Bold" w:hAnsi="Gill Sans Ultra Bold"/>
        </w:rPr>
        <w:t xml:space="preserve">                                </w:t>
      </w:r>
      <w:bookmarkStart w:id="0" w:name="_GoBack"/>
      <w:bookmarkEnd w:id="0"/>
      <w:r>
        <w:rPr>
          <w:rFonts w:ascii="Gill Sans Ultra Bold" w:hAnsi="Gill Sans Ultra Bold"/>
        </w:rPr>
        <w:t>Soutěž končí 31.1.2018</w:t>
      </w:r>
    </w:p>
    <w:p w:rsidR="00AA218E" w:rsidRPr="0025735D" w:rsidRDefault="00AA218E" w:rsidP="00B51571">
      <w:pPr>
        <w:pStyle w:val="Normlnweb"/>
        <w:shd w:val="clear" w:color="auto" w:fill="E5B8B7" w:themeFill="accent2" w:themeFillTint="66"/>
        <w:rPr>
          <w:rFonts w:ascii="Gill Sans Ultra Bold" w:hAnsi="Gill Sans Ultra Bold"/>
        </w:rPr>
      </w:pPr>
      <w:r w:rsidRPr="0025735D">
        <w:rPr>
          <w:rFonts w:ascii="Gill Sans Ultra Bold" w:hAnsi="Gill Sans Ultra Bold"/>
        </w:rPr>
        <w:t xml:space="preserve">Podrobné informace jsou k dispozici v dětském oddělení knihovny nebo na </w:t>
      </w:r>
      <w:hyperlink w:history="1">
        <w:r w:rsidR="00E90343" w:rsidRPr="00FA7E04">
          <w:rPr>
            <w:rStyle w:val="Hypertextovodkaz"/>
            <w:rFonts w:ascii="Gill Sans Ultra Bold" w:hAnsi="Gill Sans Ultra Bold"/>
          </w:rPr>
          <w:t>www.knihovnanm.cz -</w:t>
        </w:r>
      </w:hyperlink>
      <w:r w:rsidRPr="0025735D">
        <w:rPr>
          <w:rFonts w:ascii="Gill Sans Ultra Bold" w:hAnsi="Gill Sans Ultra Bold"/>
        </w:rPr>
        <w:t xml:space="preserve">  sekce pro děti a mládež</w:t>
      </w:r>
    </w:p>
    <w:p w:rsidR="00AA218E" w:rsidRPr="0025735D" w:rsidRDefault="00AA218E" w:rsidP="00B51571">
      <w:pPr>
        <w:shd w:val="clear" w:color="auto" w:fill="E5B8B7" w:themeFill="accent2" w:themeFillTint="66"/>
        <w:rPr>
          <w:rFonts w:ascii="Gill Sans Ultra Bold" w:hAnsi="Gill Sans Ultra Bold"/>
        </w:rPr>
      </w:pPr>
    </w:p>
    <w:sectPr w:rsidR="00AA218E" w:rsidRPr="0025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1F"/>
    <w:rsid w:val="0025735D"/>
    <w:rsid w:val="0095560D"/>
    <w:rsid w:val="00AA218E"/>
    <w:rsid w:val="00B114BA"/>
    <w:rsid w:val="00B14181"/>
    <w:rsid w:val="00B51571"/>
    <w:rsid w:val="00B95129"/>
    <w:rsid w:val="00E0081F"/>
    <w:rsid w:val="00E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E0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081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E0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081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5</cp:revision>
  <dcterms:created xsi:type="dcterms:W3CDTF">2017-09-21T06:19:00Z</dcterms:created>
  <dcterms:modified xsi:type="dcterms:W3CDTF">2017-09-21T09:03:00Z</dcterms:modified>
</cp:coreProperties>
</file>